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E59C6" w14:textId="0F4535C0" w:rsidR="00D627F2" w:rsidRDefault="009D7BF5">
      <w:pPr>
        <w:rPr>
          <w:rFonts w:ascii="Times New Roman" w:hAnsi="Times New Roman" w:cs="Times New Roman"/>
          <w:sz w:val="28"/>
          <w:szCs w:val="28"/>
        </w:rPr>
      </w:pPr>
      <w:r w:rsidRPr="009D7BF5">
        <w:rPr>
          <w:rFonts w:ascii="Times New Roman" w:hAnsi="Times New Roman" w:cs="Times New Roman"/>
          <w:sz w:val="28"/>
          <w:szCs w:val="28"/>
        </w:rPr>
        <w:t>Контрольные вопросы к Л3</w:t>
      </w:r>
    </w:p>
    <w:p w14:paraId="6D2BB7C0" w14:textId="6D42FD94" w:rsidR="009D7BF5" w:rsidRDefault="009D7BF5" w:rsidP="009D7BF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определения способа как объекта изобретения.</w:t>
      </w:r>
    </w:p>
    <w:p w14:paraId="3E07007D" w14:textId="7CDC00AE" w:rsidR="009D7BF5" w:rsidRDefault="009D7BF5" w:rsidP="009D7BF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на способ лечения заболеваний людей получить патент на изобретение по закону РФ?</w:t>
      </w:r>
    </w:p>
    <w:p w14:paraId="1F131524" w14:textId="2C7FA97B" w:rsidR="009D7BF5" w:rsidRDefault="009D7BF5" w:rsidP="009D7BF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словами (выражениями) вводятся признаки способа в формуле изобретения?</w:t>
      </w:r>
    </w:p>
    <w:p w14:paraId="3B49CDBF" w14:textId="14FC58C8" w:rsidR="009D7BF5" w:rsidRDefault="009D7BF5" w:rsidP="009D7BF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Почему в формуле на изобретение может отсутствовать ограничительная часть? Рассуждение.</w:t>
      </w:r>
    </w:p>
    <w:p w14:paraId="2FE6A422" w14:textId="152766AC" w:rsidR="009D7BF5" w:rsidRDefault="009D7BF5" w:rsidP="009D7B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39A90F4" w14:textId="7BB7AA84" w:rsidR="00B7777F" w:rsidRDefault="00B7777F" w:rsidP="009D7B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8FAB201" w14:textId="77777777" w:rsidR="00B7777F" w:rsidRPr="00B7777F" w:rsidRDefault="00B7777F" w:rsidP="00B7777F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777F">
        <w:rPr>
          <w:rFonts w:ascii="Times New Roman" w:eastAsia="Calibri" w:hAnsi="Times New Roman" w:cs="Times New Roman"/>
          <w:b/>
          <w:bCs/>
          <w:sz w:val="28"/>
          <w:szCs w:val="28"/>
        </w:rPr>
        <w:t>Оценивать ответы на эти вопросы буду следующим образом:</w:t>
      </w:r>
    </w:p>
    <w:p w14:paraId="548B997E" w14:textId="77777777" w:rsidR="00B7777F" w:rsidRPr="00B7777F" w:rsidRDefault="00B7777F" w:rsidP="00B7777F">
      <w:pPr>
        <w:numPr>
          <w:ilvl w:val="0"/>
          <w:numId w:val="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Оценка 5.  Если все ответы даны правильно (допускается одна неточность).</w:t>
      </w:r>
    </w:p>
    <w:p w14:paraId="0A8C5B68" w14:textId="77777777" w:rsidR="00B7777F" w:rsidRPr="00B7777F" w:rsidRDefault="00B7777F" w:rsidP="00B7777F">
      <w:pPr>
        <w:numPr>
          <w:ilvl w:val="0"/>
          <w:numId w:val="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Оценка 4.  Если один ответ не правильный.</w:t>
      </w:r>
    </w:p>
    <w:p w14:paraId="459B5616" w14:textId="77777777" w:rsidR="00B7777F" w:rsidRPr="00B7777F" w:rsidRDefault="00B7777F" w:rsidP="00B7777F">
      <w:pPr>
        <w:numPr>
          <w:ilvl w:val="0"/>
          <w:numId w:val="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Оценка 3.  Если два ответа не правильные.</w:t>
      </w:r>
    </w:p>
    <w:p w14:paraId="73425165" w14:textId="77777777" w:rsidR="00B7777F" w:rsidRPr="00B7777F" w:rsidRDefault="00B7777F" w:rsidP="00B7777F">
      <w:pPr>
        <w:rPr>
          <w:rFonts w:ascii="Times New Roman" w:hAnsi="Times New Roman" w:cs="Times New Roman"/>
          <w:sz w:val="28"/>
          <w:szCs w:val="28"/>
        </w:rPr>
      </w:pPr>
    </w:p>
    <w:p w14:paraId="523993DD" w14:textId="77777777" w:rsidR="00B7777F" w:rsidRPr="00B7777F" w:rsidRDefault="00B7777F" w:rsidP="00B7777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Извините, но я вынуждена напомнить (практика показывает, что такое случается часто), если ответы на вопросы будут совпадать, то я не буду разбираться - кто у кого списал, работы будут не зачтены. Придется отвечать еще раз. Обратите внимание, что по некоторым вопросам предусмотрено   рассуждение, и это должны быть самостоятельные рассуждения и обоснования.</w:t>
      </w:r>
    </w:p>
    <w:p w14:paraId="05EA6F03" w14:textId="77777777" w:rsidR="00B7777F" w:rsidRPr="00B7777F" w:rsidRDefault="00B7777F" w:rsidP="00B7777F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B184E2" w14:textId="77777777" w:rsidR="00B7777F" w:rsidRPr="00B7777F" w:rsidRDefault="00B7777F" w:rsidP="00B7777F">
      <w:pPr>
        <w:spacing w:after="0" w:line="276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E438DD1" w14:textId="77777777" w:rsidR="00B7777F" w:rsidRPr="00B7777F" w:rsidRDefault="00B7777F" w:rsidP="00B7777F">
      <w:pPr>
        <w:spacing w:after="0" w:line="276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50158DE7" w14:textId="77777777" w:rsidR="00B7777F" w:rsidRPr="009D7BF5" w:rsidRDefault="00B7777F" w:rsidP="009D7B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7777F" w:rsidRPr="009D7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37D7C"/>
    <w:multiLevelType w:val="hybridMultilevel"/>
    <w:tmpl w:val="69847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66548"/>
    <w:multiLevelType w:val="hybridMultilevel"/>
    <w:tmpl w:val="6BC00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7F2"/>
    <w:rsid w:val="009D7BF5"/>
    <w:rsid w:val="00AD5B13"/>
    <w:rsid w:val="00B7777F"/>
    <w:rsid w:val="00D6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30FDE"/>
  <w15:chartTrackingRefBased/>
  <w15:docId w15:val="{8E88E5C8-F95D-47EA-81FB-D92E137B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B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Семенов</dc:creator>
  <cp:keywords/>
  <dc:description/>
  <cp:lastModifiedBy>Семенов</cp:lastModifiedBy>
  <cp:revision>3</cp:revision>
  <dcterms:created xsi:type="dcterms:W3CDTF">2020-09-07T06:39:00Z</dcterms:created>
  <dcterms:modified xsi:type="dcterms:W3CDTF">2021-09-10T10:39:00Z</dcterms:modified>
</cp:coreProperties>
</file>